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44" w:rsidRDefault="002379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объектов недвижимости, учитываемых  в реестре имущества</w:t>
      </w:r>
    </w:p>
    <w:p w:rsidR="00392D44" w:rsidRDefault="002379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 Кокуйское сельское поселение Сунского района Кировской области</w:t>
      </w:r>
    </w:p>
    <w:p w:rsidR="00392D44" w:rsidRDefault="002379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01.0</w:t>
      </w:r>
      <w:r w:rsidR="00F560E9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.2025</w:t>
      </w:r>
    </w:p>
    <w:p w:rsidR="00392D44" w:rsidRDefault="00392D44">
      <w:pPr>
        <w:jc w:val="center"/>
        <w:rPr>
          <w:sz w:val="28"/>
          <w:szCs w:val="28"/>
        </w:rPr>
      </w:pPr>
    </w:p>
    <w:tbl>
      <w:tblPr>
        <w:tblW w:w="14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1984"/>
        <w:gridCol w:w="4370"/>
        <w:gridCol w:w="1134"/>
        <w:gridCol w:w="1867"/>
        <w:gridCol w:w="992"/>
        <w:gridCol w:w="1701"/>
        <w:gridCol w:w="1559"/>
      </w:tblGrid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постройки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  <w:p w:rsidR="00392D44" w:rsidRDefault="00392D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Ограничение (обременения)</w:t>
            </w:r>
          </w:p>
        </w:tc>
      </w:tr>
      <w:tr w:rsidR="00392D4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43:32:340201:305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r>
              <w:rPr>
                <w:sz w:val="20"/>
              </w:rPr>
              <w:t>д. Кокуй, ул. Кокуйская, д. 13, кв.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54,3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560E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1993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560E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16,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1990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32,7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560E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16, кв.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1990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51,5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560E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16, кв.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1990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560E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16, кв.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1990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32,7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560E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16, кв.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1990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60,1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560E9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16, кв.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1990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41,4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560E9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16, кв.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1990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51,7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16, кв.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1990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50,8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16, кв.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1990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52,3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16, кв.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1990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34,1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16, кв.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1990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59,3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16, кв.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1990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52,3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16, кв.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1990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34,3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16, кв.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1990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59,9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16, кв.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1990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52,3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16, кв.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1990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34,3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F560E9"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16, кв.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1990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59,5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F560E9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43:32:390901:262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18,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1989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Помещение магазина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57,8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F560E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18, кв.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1989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60,1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F560E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18, кв.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1989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F560E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18, кв.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1989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32,7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F560E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18, кв.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1989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51,5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F560E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18, кв.11 (1 комната)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1989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F560E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18, кв.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1989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50,8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F560E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</w:t>
            </w:r>
            <w:r>
              <w:rPr>
                <w:sz w:val="20"/>
              </w:rPr>
              <w:t>ино, ул. Юбилейная, д. 18, кв.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1989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F560E9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18, кв.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1989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34,3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560E9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18, кв.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1989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59,5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F560E9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19,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46,9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F560E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19,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46,9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F560E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1988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49,2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F560E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42,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1976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F560E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Юбилейная, д. 42,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1976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46,9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F560E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Кузнецы, д. 5,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F560E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Копырята,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1967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42,8кв.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F560E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1,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1987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49,0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F560E9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1,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1987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49,0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560E9">
              <w:rPr>
                <w:sz w:val="20"/>
                <w:szCs w:val="20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2, 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40,9 кв. 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  <w:r w:rsidR="00F560E9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2,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1985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45,5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F560E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3,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43,5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F560E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3,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43,5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F560E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4,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46,2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F560E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4,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F560E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5,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44,8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F560E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6,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39,7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F560E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7,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1975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46,23кв.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F560E9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7,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1975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46,23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560E9">
              <w:rPr>
                <w:sz w:val="20"/>
                <w:szCs w:val="20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1977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45,88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560E9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10,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1974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560E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12,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1975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560E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12,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1975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52,5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560E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14</w:t>
            </w:r>
            <w:r>
              <w:rPr>
                <w:sz w:val="20"/>
              </w:rPr>
              <w:t>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1974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49,0 кв. 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560E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14,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1974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46,6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560E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16,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1972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42,7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560E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16,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1972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42,7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560E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9,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560E9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23,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44,4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560E9">
              <w:rPr>
                <w:sz w:val="20"/>
                <w:szCs w:val="20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23,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1979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44,1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F560E9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Молодежная, д. 1,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1988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392D44" w:rsidRDefault="00392D4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47,6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F560E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Молодежная, д. 2,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1988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  <w:r w:rsidR="00F560E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Молодежная, д. 2, кв.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1988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31,0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F560E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Молодежная, д. 3,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1987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50,7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F560E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Молодежная, д. 4,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1975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39,0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F560E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Молодежная, д. 5,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F560E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Молодежная, д. 5,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Молодежная, д. 6,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38,4 кв. 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F560E9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Молодежная, д. 10,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37,2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560E9">
              <w:rPr>
                <w:sz w:val="20"/>
                <w:szCs w:val="20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Мира,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1975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F560E9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Мира, д. 10,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51,8</w:t>
            </w:r>
            <w:r>
              <w:rPr>
                <w:sz w:val="20"/>
              </w:rPr>
              <w:t xml:space="preserve">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F560E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Мира, д. 10,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50,8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F560E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Мира, 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F560E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Мира,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1985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59,2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F560E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Мира,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1984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60,2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F560E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Мира,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1984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F560E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с. Нестино, ул. </w:t>
            </w:r>
            <w:r>
              <w:rPr>
                <w:sz w:val="20"/>
              </w:rPr>
              <w:t>Мира, д.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1984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Мира, 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1977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560E9">
              <w:rPr>
                <w:sz w:val="20"/>
                <w:szCs w:val="20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Центральная, д. 12,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1988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51,1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560E9">
              <w:rPr>
                <w:sz w:val="20"/>
                <w:szCs w:val="20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Центральная, д. 2,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1976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F560E9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Центральная, д. 2,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1976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F560E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Центральная, д. 18,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1969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392D44" w:rsidRDefault="00392D4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F560E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Центральная, д. 27,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1983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392D44" w:rsidRDefault="00392D4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44,2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</w:t>
            </w:r>
            <w:r w:rsidR="00F560E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Центральная, д. 15,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43,0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F560E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Центральная, д. 15,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43,0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F560E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Прудная, д. 2,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1973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F560E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Прудная, д. 2, кв.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1973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F560E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Прудная, д. 3,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560E9">
              <w:rPr>
                <w:sz w:val="20"/>
                <w:szCs w:val="20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Прудная, д. 4,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1982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560E9">
              <w:rPr>
                <w:sz w:val="20"/>
                <w:szCs w:val="20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Прудная, д. 5,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47,6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F560E9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Прудная, д. 6,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1977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F560E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Прудная, д. 6,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1977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45,5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F560E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Молодежная, д. 2,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1979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F560E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Молодежная, д. 3,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F560E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Молодежная, д. 3,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F560E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Молодежная, д. 5,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1971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F560E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Молодежная, д. 5,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1971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F560E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Молодежная, д. 6,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1982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560E9">
              <w:rPr>
                <w:sz w:val="20"/>
                <w:szCs w:val="20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Молодежная, д. 6,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1982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560E9">
              <w:rPr>
                <w:sz w:val="20"/>
                <w:szCs w:val="20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Молодежная, д. 7,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1971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F560E9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Молодежная, д. 7,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1971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F560E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Молодежная, д. 7, кв.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1971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F560E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Молодежная, д. 8,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1982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F560E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Гребенки, ул. Молодежная, д. 10,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1986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F560E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43:32:350102:274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Краснополье, ул. </w:t>
            </w:r>
            <w:r>
              <w:rPr>
                <w:sz w:val="20"/>
              </w:rPr>
              <w:t>Центральная, д. 2,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62,4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</w:t>
            </w:r>
            <w:r w:rsidR="00F560E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2,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F560E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43:32:350102:271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2, кв.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64,2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F560E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2, кв.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48,5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2, кв.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64,3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Краснополье, ул. </w:t>
            </w:r>
            <w:r>
              <w:rPr>
                <w:sz w:val="20"/>
              </w:rPr>
              <w:t>Центральная, д. 2, кв.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32,4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2, кв.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48,5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="00F560E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43:32:350102:276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2, кв.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64,5</w:t>
            </w:r>
            <w:r>
              <w:rPr>
                <w:sz w:val="20"/>
              </w:rPr>
              <w:t xml:space="preserve">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="00F560E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2, кв.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32,4 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="00F560E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2, кв.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48,6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="00F560E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43:32:350102:277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Краснополье, ул. </w:t>
            </w:r>
            <w:r>
              <w:rPr>
                <w:sz w:val="20"/>
              </w:rPr>
              <w:t>Центральная, д. 2, кв.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64,5 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="00F560E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2, кв.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32,6 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="00F560E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43:32:350102:278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2, кв.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65,5</w:t>
            </w:r>
            <w:r>
              <w:rPr>
                <w:sz w:val="20"/>
              </w:rPr>
              <w:t xml:space="preserve"> 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="00F560E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2, кв.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2, кв.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48,5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43:32:350102:279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Краснополье, ул. </w:t>
            </w:r>
            <w:r>
              <w:rPr>
                <w:sz w:val="20"/>
              </w:rPr>
              <w:t>Центральная, д. 2, кв.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65,6 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  <w:r w:rsidR="00F560E9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2, кв.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  <w:r w:rsidR="00F560E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2, кв.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64,2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  <w:r w:rsidR="00F560E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2, кв.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  <w:r w:rsidR="00F560E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43:32:350102:269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2, кв.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64,2 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  <w:r w:rsidR="00F560E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43:32:350102:268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Краснополье, ул. </w:t>
            </w:r>
            <w:r>
              <w:rPr>
                <w:sz w:val="20"/>
              </w:rPr>
              <w:t>Центральная, д. 2, кв.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33,5 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  <w:r w:rsidR="00F560E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2, кв.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48,6 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  <w:r w:rsidR="00F560E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2, кв.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64,3 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1.12</w:t>
            </w:r>
            <w:r w:rsidR="00F560E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2, кв.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32,5 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2, кв.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48,5 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2, кв.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64,2 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  <w:r w:rsidR="00F560E9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2, кв.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  <w:r w:rsidR="00F560E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Школьная, д. 1,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  <w:r w:rsidR="00F560E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Школьная, д. 4,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1989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80,5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  <w:r w:rsidR="00F560E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Школьная, д. 12,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1989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80,5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  <w:r w:rsidR="00F560E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1,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 кв.м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  <w:r w:rsidR="00F560E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2,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1989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  <w:r w:rsidR="00F560E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3,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1983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  <w:r w:rsidR="00F560E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4,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4,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1987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5,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1983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  <w:r w:rsidR="00F560E9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6,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1983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  <w:r w:rsidR="00F560E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9,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1983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  <w:r w:rsidR="00F560E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8,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1987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  <w:r w:rsidR="00F560E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8,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1987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  <w:r w:rsidR="00F560E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10,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1986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  <w:r w:rsidR="00F560E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10,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1986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  <w:r w:rsidR="00F560E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14,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  <w:r w:rsidR="00F560E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Специалистов, д. 16,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1987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 кв.</w:t>
            </w:r>
            <w:r>
              <w:rPr>
                <w:sz w:val="20"/>
              </w:rPr>
              <w:t>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Специалистов, д. 18,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1988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  <w:r w:rsidR="00F560E9">
              <w:rPr>
                <w:sz w:val="20"/>
                <w:szCs w:val="20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1988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Молодежная, д. 9,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1993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  <w:r w:rsidR="00F560E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Молодежная, д. 17,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1976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  <w:r w:rsidR="00F560E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Молодежная, д. 22,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  <w:r w:rsidR="00F560E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Молодежная, д. 11,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 кв.м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  <w:r w:rsidR="00F560E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Молодежная, д. 12,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 кв.</w:t>
            </w:r>
            <w:r>
              <w:rPr>
                <w:sz w:val="20"/>
              </w:rPr>
              <w:t>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  <w:r w:rsidR="00F560E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Молодежная, д. 12,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  <w:r w:rsidR="00F560E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Молодежная, д. 12, кв.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Молодежная, д. 13,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Молодежная, д. 14,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Молодежная, д. 14,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1976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 кв.м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  <w:r w:rsidR="00F560E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Молодежная, д. 19,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  <w:r w:rsidR="00F560E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Молодежная, д. 19,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  <w:r w:rsidR="00F560E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Молодежная, д. 19, кв.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 кв.</w:t>
            </w:r>
            <w:r>
              <w:rPr>
                <w:sz w:val="20"/>
              </w:rPr>
              <w:t>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  <w:r w:rsidR="00F560E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Молодежная,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48,5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  <w:r w:rsidR="00F560E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Центральная, д. 17,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  <w:r w:rsidR="00F560E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Центральная, д. 20,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  <w:r w:rsidR="00F560E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Центральная, д. 21,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Центральная, д. 32,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1987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Центральная, д.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1987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Нагорная, д. 1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1984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1.17</w:t>
            </w:r>
            <w:r w:rsidR="00F560E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Нагорная, д. 4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1985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  <w:r w:rsidR="00F560E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Ляпки, д. 5,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1974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  <w:r w:rsidR="00F560E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Ляпки, д. 5,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1974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  <w:r w:rsidR="00F560E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Ляпки, д. 1,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1977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  <w:r w:rsidR="00F560E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Ляпки, д. 17,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1979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  <w:r w:rsidR="00F560E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Ляпки, д. 17,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1979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  <w:r w:rsidR="00F560E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Смыки, ул. Центральная, д. 31,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Смыки, ул. Центральная, д. 31,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Смыки, ул. Центральная, д. 31, кв.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  <w:r w:rsidR="00F560E9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43:32:410701:373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Плелое, ул. Мира, д. 1,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1969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560E9">
              <w:rPr>
                <w:sz w:val="20"/>
                <w:szCs w:val="20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Краснополье, ул. Центральная, д. 13, кв.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1973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z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 w:rsidP="00F5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  <w:r w:rsidR="00F560E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F560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43:32:410701:377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Плелое, ул. Мира,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F560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43,4</w:t>
            </w:r>
            <w:r w:rsidR="0023792A">
              <w:rPr>
                <w:sz w:val="20"/>
              </w:rPr>
              <w:t xml:space="preserve">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 жилья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43:32:340201:226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Кокуй, ул. Кокуйская,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1987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285,0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1976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Смыки, ул. Центральная,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1989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Здание сельской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Нагорная,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1976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Здание сельской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Плелое, ул. Мира,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Здание сельской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Нестино, ул. Советская,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1972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сельской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Краснополье, ул. Центральная,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1996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1989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Водонапорная башня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43:32:6000000:181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Кокуй, ул. Космонавтов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1975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Автомобильная дорога общего пользования в границах д. Кокуй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асфальтобетон, </w:t>
            </w:r>
          </w:p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490п.м.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переезд с ул. Кокуйская на ул. Космонавтов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Автомобильная дорога общего пользования в границах д. Кокуй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асфальт, 250 п.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Вахруши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Автомобильная дорога общего пользования в границах д. Вахруши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асфальт,855 п.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43:32:340501:246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Светлаки, ул. Ольховая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1982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Автомобильная дорога общего пользования в границах д. Светлаки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асфальт330п.м.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rPr>
                <w:sz w:val="20"/>
              </w:rPr>
            </w:pPr>
            <w:r>
              <w:rPr>
                <w:sz w:val="20"/>
              </w:rPr>
              <w:t>43:32:000000:184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Плелое,ул.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1972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</w:t>
            </w:r>
            <w:r>
              <w:rPr>
                <w:sz w:val="20"/>
              </w:rPr>
              <w:t>томобильная дорога общего пользования в границах с. Плелое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асфальт420п.м.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r>
              <w:rPr>
                <w:sz w:val="20"/>
              </w:rPr>
              <w:t>с. Плелое,ул. Полевая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1972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Автомобильная дорога общего пользования в границах с. Плелое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асфальт340 п.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43:32:000000:186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 Плелое, ул.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1971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Автомобильная дорога общего пользования в границах с. Плелое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асфальт990п.м.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rPr>
                <w:sz w:val="20"/>
              </w:rPr>
            </w:pPr>
            <w:r>
              <w:rPr>
                <w:sz w:val="20"/>
              </w:rPr>
              <w:t>с. Плелое, съезд к общеобразовательной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Автомобильная дорога общего пользования в границах с. Плелое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асфальт, 90 п</w:t>
            </w:r>
            <w:r>
              <w:rPr>
                <w:sz w:val="20"/>
              </w:rPr>
              <w:t>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переезд с ул. Специалистов до </w:t>
            </w:r>
            <w:r>
              <w:rPr>
                <w:sz w:val="20"/>
              </w:rPr>
              <w:lastRenderedPageBreak/>
              <w:t>ул. Молодежная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1973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Автомобильная </w:t>
            </w:r>
            <w:r>
              <w:rPr>
                <w:sz w:val="20"/>
              </w:rPr>
              <w:lastRenderedPageBreak/>
              <w:t xml:space="preserve">дорога общего пользования в границах </w:t>
            </w:r>
          </w:p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Большие 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392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асфальт, 230 п.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 xml:space="preserve">оперативное </w:t>
            </w:r>
            <w:r>
              <w:rPr>
                <w:sz w:val="20"/>
                <w:szCs w:val="20"/>
              </w:rPr>
              <w:lastRenderedPageBreak/>
              <w:t>управление</w:t>
            </w:r>
          </w:p>
        </w:tc>
      </w:tr>
      <w:tr w:rsidR="00392D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ул. Юбилейная (от автодороги пгт Суна - с. Нестино)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1983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Автомобильная дорога общего пользования в границах </w:t>
            </w:r>
          </w:p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Нестино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92D44" w:rsidRDefault="00392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железобетон, </w:t>
            </w:r>
          </w:p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195 п.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392D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92D44" w:rsidRDefault="00392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Съезд к Дому культуры (от автодороги г. Киров - г. Малмыж - г. Вятские Поляны)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92D44" w:rsidRDefault="00237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1984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Автомобильная дорога общего пользования в границах </w:t>
            </w:r>
          </w:p>
          <w:p w:rsidR="00392D44" w:rsidRDefault="00237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Гребенки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92D44" w:rsidRDefault="00392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92D44" w:rsidRDefault="0023792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железобетон, 120 п.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92D44" w:rsidRDefault="0023792A">
            <w:pPr>
              <w:jc w:val="center"/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</w:tbl>
    <w:p w:rsidR="0023792A" w:rsidRDefault="0023792A"/>
    <w:sectPr w:rsidR="0023792A" w:rsidSect="00392D44">
      <w:pgSz w:w="16838" w:h="11906" w:orient="landscape"/>
      <w:pgMar w:top="1133" w:right="1440" w:bottom="566" w:left="14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92A" w:rsidRDefault="0023792A">
      <w:r>
        <w:separator/>
      </w:r>
    </w:p>
  </w:endnote>
  <w:endnote w:type="continuationSeparator" w:id="1">
    <w:p w:rsidR="0023792A" w:rsidRDefault="00237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92A" w:rsidRDefault="0023792A">
      <w:r>
        <w:separator/>
      </w:r>
    </w:p>
  </w:footnote>
  <w:footnote w:type="continuationSeparator" w:id="1">
    <w:p w:rsidR="0023792A" w:rsidRDefault="00237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D44"/>
    <w:rsid w:val="0023792A"/>
    <w:rsid w:val="00392D44"/>
    <w:rsid w:val="00F5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4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92D4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92D4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92D4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92D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92D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92D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92D4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92D4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92D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92D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92D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92D4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92D4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92D4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92D4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92D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92D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92D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92D4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92D4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92D4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92D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92D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92D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92D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92D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92D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92D4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92D4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92D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92D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92D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92D4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92D4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92D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92D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92D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92D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92D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92D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92D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92D4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92D4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92D4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92D4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92D4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92D4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92D4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92D4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92D4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92D4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92D4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92D4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92D4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92D4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92D4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92D4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92D4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92D4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92D4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92D4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92D4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92D4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Heading1">
    <w:name w:val="Heading 1"/>
    <w:basedOn w:val="a"/>
    <w:next w:val="a"/>
    <w:link w:val="Heading1Char"/>
    <w:uiPriority w:val="9"/>
    <w:qFormat/>
    <w:rsid w:val="00392D44"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92D44"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92D44"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92D44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92D44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92D44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92D44"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92D44"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92D44"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a0"/>
    <w:link w:val="Heading1"/>
    <w:uiPriority w:val="9"/>
    <w:rsid w:val="00392D44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92D44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392D44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392D44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link w:val="Heading5"/>
    <w:uiPriority w:val="9"/>
    <w:rsid w:val="00392D44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link w:val="Heading6"/>
    <w:uiPriority w:val="9"/>
    <w:rsid w:val="00392D44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Heading7"/>
    <w:uiPriority w:val="9"/>
    <w:rsid w:val="00392D44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Heading8"/>
    <w:uiPriority w:val="9"/>
    <w:rsid w:val="00392D44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Heading9"/>
    <w:uiPriority w:val="9"/>
    <w:rsid w:val="00392D44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392D44"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92D44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92D44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92D44"/>
    <w:rPr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392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392D44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392D4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92D44"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92D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92D44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sid w:val="00392D44"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rsid w:val="00392D44"/>
  </w:style>
  <w:style w:type="character" w:styleId="ae">
    <w:name w:val="Subtle Emphasis"/>
    <w:basedOn w:val="a0"/>
    <w:uiPriority w:val="19"/>
    <w:qFormat/>
    <w:rsid w:val="00392D44"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sid w:val="00392D44"/>
    <w:rPr>
      <w:i/>
      <w:iCs/>
    </w:rPr>
  </w:style>
  <w:style w:type="character" w:styleId="af0">
    <w:name w:val="Strong"/>
    <w:basedOn w:val="a0"/>
    <w:uiPriority w:val="22"/>
    <w:qFormat/>
    <w:rsid w:val="00392D44"/>
    <w:rPr>
      <w:b/>
      <w:bCs/>
    </w:rPr>
  </w:style>
  <w:style w:type="character" w:styleId="af1">
    <w:name w:val="Subtle Reference"/>
    <w:basedOn w:val="a0"/>
    <w:uiPriority w:val="31"/>
    <w:qFormat/>
    <w:rsid w:val="00392D44"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sid w:val="00392D44"/>
    <w:rPr>
      <w:b/>
      <w:bCs/>
      <w:i/>
      <w:iCs/>
      <w:spacing w:val="5"/>
    </w:rPr>
  </w:style>
  <w:style w:type="paragraph" w:customStyle="1" w:styleId="Header">
    <w:name w:val="Header"/>
    <w:basedOn w:val="a"/>
    <w:link w:val="HeaderChar"/>
    <w:uiPriority w:val="99"/>
    <w:unhideWhenUsed/>
    <w:rsid w:val="00392D4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a0"/>
    <w:link w:val="Header"/>
    <w:uiPriority w:val="99"/>
    <w:rsid w:val="00392D44"/>
  </w:style>
  <w:style w:type="paragraph" w:customStyle="1" w:styleId="Footer">
    <w:name w:val="Footer"/>
    <w:basedOn w:val="a"/>
    <w:link w:val="FooterChar"/>
    <w:uiPriority w:val="99"/>
    <w:unhideWhenUsed/>
    <w:rsid w:val="00392D4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a0"/>
    <w:link w:val="Footer"/>
    <w:uiPriority w:val="99"/>
    <w:rsid w:val="00392D44"/>
  </w:style>
  <w:style w:type="paragraph" w:customStyle="1" w:styleId="Caption">
    <w:name w:val="Caption"/>
    <w:basedOn w:val="a"/>
    <w:next w:val="a"/>
    <w:uiPriority w:val="35"/>
    <w:unhideWhenUsed/>
    <w:qFormat/>
    <w:rsid w:val="00392D44"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392D4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92D44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92D44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392D4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92D44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392D44"/>
    <w:rPr>
      <w:vertAlign w:val="superscript"/>
    </w:rPr>
  </w:style>
  <w:style w:type="character" w:styleId="af9">
    <w:name w:val="Hyperlink"/>
    <w:basedOn w:val="a0"/>
    <w:uiPriority w:val="99"/>
    <w:unhideWhenUsed/>
    <w:rsid w:val="00392D44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392D44"/>
    <w:rPr>
      <w:color w:val="800080" w:themeColor="followedHyperlink"/>
      <w:u w:val="single"/>
    </w:rPr>
  </w:style>
  <w:style w:type="paragraph" w:styleId="1">
    <w:name w:val="toc 1"/>
    <w:basedOn w:val="a"/>
    <w:next w:val="a"/>
    <w:uiPriority w:val="39"/>
    <w:unhideWhenUsed/>
    <w:rsid w:val="00392D44"/>
    <w:pPr>
      <w:spacing w:after="100"/>
    </w:pPr>
  </w:style>
  <w:style w:type="paragraph" w:styleId="21">
    <w:name w:val="toc 2"/>
    <w:basedOn w:val="a"/>
    <w:next w:val="a"/>
    <w:uiPriority w:val="39"/>
    <w:unhideWhenUsed/>
    <w:rsid w:val="00392D44"/>
    <w:pPr>
      <w:spacing w:after="100"/>
      <w:ind w:left="220"/>
    </w:pPr>
  </w:style>
  <w:style w:type="paragraph" w:styleId="3">
    <w:name w:val="toc 3"/>
    <w:basedOn w:val="a"/>
    <w:next w:val="a"/>
    <w:uiPriority w:val="39"/>
    <w:unhideWhenUsed/>
    <w:rsid w:val="00392D44"/>
    <w:pPr>
      <w:spacing w:after="100"/>
      <w:ind w:left="440"/>
    </w:pPr>
  </w:style>
  <w:style w:type="paragraph" w:styleId="4">
    <w:name w:val="toc 4"/>
    <w:basedOn w:val="a"/>
    <w:next w:val="a"/>
    <w:uiPriority w:val="39"/>
    <w:unhideWhenUsed/>
    <w:rsid w:val="00392D44"/>
    <w:pPr>
      <w:spacing w:after="100"/>
      <w:ind w:left="660"/>
    </w:pPr>
  </w:style>
  <w:style w:type="paragraph" w:styleId="5">
    <w:name w:val="toc 5"/>
    <w:basedOn w:val="a"/>
    <w:next w:val="a"/>
    <w:uiPriority w:val="39"/>
    <w:unhideWhenUsed/>
    <w:rsid w:val="00392D44"/>
    <w:pPr>
      <w:spacing w:after="100"/>
      <w:ind w:left="880"/>
    </w:pPr>
  </w:style>
  <w:style w:type="paragraph" w:styleId="6">
    <w:name w:val="toc 6"/>
    <w:basedOn w:val="a"/>
    <w:next w:val="a"/>
    <w:uiPriority w:val="39"/>
    <w:unhideWhenUsed/>
    <w:rsid w:val="00392D44"/>
    <w:pPr>
      <w:spacing w:after="100"/>
      <w:ind w:left="1100"/>
    </w:pPr>
  </w:style>
  <w:style w:type="paragraph" w:styleId="7">
    <w:name w:val="toc 7"/>
    <w:basedOn w:val="a"/>
    <w:next w:val="a"/>
    <w:uiPriority w:val="39"/>
    <w:unhideWhenUsed/>
    <w:rsid w:val="00392D44"/>
    <w:pPr>
      <w:spacing w:after="100"/>
      <w:ind w:left="1320"/>
    </w:pPr>
  </w:style>
  <w:style w:type="paragraph" w:styleId="8">
    <w:name w:val="toc 8"/>
    <w:basedOn w:val="a"/>
    <w:next w:val="a"/>
    <w:uiPriority w:val="39"/>
    <w:unhideWhenUsed/>
    <w:rsid w:val="00392D44"/>
    <w:pPr>
      <w:spacing w:after="100"/>
      <w:ind w:left="1540"/>
    </w:pPr>
  </w:style>
  <w:style w:type="paragraph" w:styleId="9">
    <w:name w:val="toc 9"/>
    <w:basedOn w:val="a"/>
    <w:next w:val="a"/>
    <w:uiPriority w:val="39"/>
    <w:unhideWhenUsed/>
    <w:rsid w:val="00392D44"/>
    <w:pPr>
      <w:spacing w:after="100"/>
      <w:ind w:left="1760"/>
    </w:pPr>
  </w:style>
  <w:style w:type="paragraph" w:styleId="afb">
    <w:name w:val="TOC Heading"/>
    <w:uiPriority w:val="39"/>
    <w:unhideWhenUsed/>
    <w:rsid w:val="00392D44"/>
  </w:style>
  <w:style w:type="paragraph" w:styleId="afc">
    <w:name w:val="table of figures"/>
    <w:basedOn w:val="a"/>
    <w:next w:val="a"/>
    <w:uiPriority w:val="99"/>
    <w:unhideWhenUsed/>
    <w:rsid w:val="00392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2847</Words>
  <Characters>16230</Characters>
  <Application>Microsoft Office Word</Application>
  <DocSecurity>0</DocSecurity>
  <Lines>135</Lines>
  <Paragraphs>38</Paragraphs>
  <ScaleCrop>false</ScaleCrop>
  <Company>MoBIL GROUP</Company>
  <LinksUpToDate>false</LinksUpToDate>
  <CharactersWithSpaces>19039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86</cp:revision>
  <dcterms:created xsi:type="dcterms:W3CDTF">2017-01-23T11:32:00Z</dcterms:created>
  <dcterms:modified xsi:type="dcterms:W3CDTF">2025-04-01T11:15:00Z</dcterms:modified>
  <cp:version>786432</cp:version>
</cp:coreProperties>
</file>